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附件3：</w:t>
      </w:r>
      <w:bookmarkStart w:id="1" w:name="_GoBack"/>
      <w:bookmarkEnd w:id="1"/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江苏省高等学校</w:t>
      </w:r>
      <w:bookmarkStart w:id="0" w:name="OLE_LINK1"/>
      <w:r>
        <w:rPr>
          <w:rFonts w:hint="eastAsia" w:ascii="华文中宋" w:hAnsi="华文中宋" w:eastAsia="华文中宋"/>
          <w:b/>
          <w:sz w:val="36"/>
          <w:szCs w:val="36"/>
        </w:rPr>
        <w:t>大学生创新创业训练计划项目</w:t>
      </w:r>
    </w:p>
    <w:p>
      <w:pPr>
        <w:adjustRightInd w:val="0"/>
        <w:snapToGrid w:val="0"/>
        <w:spacing w:after="156" w:afterLines="50" w:line="4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（创新类项目）结题申请书</w:t>
      </w:r>
    </w:p>
    <w:bookmarkEnd w:id="0"/>
    <w:tbl>
      <w:tblPr>
        <w:tblStyle w:val="4"/>
        <w:tblW w:w="9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29"/>
        <w:gridCol w:w="310"/>
        <w:gridCol w:w="1177"/>
        <w:gridCol w:w="1356"/>
        <w:gridCol w:w="656"/>
        <w:gridCol w:w="991"/>
        <w:gridCol w:w="552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校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282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864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项目类型</w:t>
            </w:r>
          </w:p>
        </w:tc>
        <w:tc>
          <w:tcPr>
            <w:tcW w:w="7864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 ）</w:t>
            </w:r>
            <w:r>
              <w:rPr>
                <w:rFonts w:hint="eastAsia" w:ascii="宋体" w:hAnsi="宋体"/>
                <w:sz w:val="24"/>
              </w:rPr>
              <w:t xml:space="preserve"> 重点项目 、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重点自筹项目 、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 一般项目 、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指导项目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研究期限</w:t>
            </w:r>
          </w:p>
        </w:tc>
        <w:tc>
          <w:tcPr>
            <w:tcW w:w="3499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项目起始时间：  年   月</w:t>
            </w:r>
          </w:p>
        </w:tc>
        <w:tc>
          <w:tcPr>
            <w:tcW w:w="436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计划完成时间：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99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6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实际完成时间：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项目负责人及成员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3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0" w:type="dxa"/>
            <w:vMerge w:val="continue"/>
            <w:textDirection w:val="tbRlV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0" w:type="dxa"/>
            <w:vMerge w:val="continue"/>
            <w:textDirection w:val="tbRlV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0" w:type="dxa"/>
            <w:vMerge w:val="continue"/>
            <w:textDirection w:val="tbRlV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0" w:type="dxa"/>
            <w:vMerge w:val="continue"/>
            <w:textDirection w:val="tbRlV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0" w:type="dxa"/>
            <w:vMerge w:val="continue"/>
            <w:textDirection w:val="tbRlV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指  导  教  师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502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2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2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3" w:type="dxa"/>
            <w:gridSpan w:val="9"/>
            <w:vAlign w:val="top"/>
          </w:tcPr>
          <w:p>
            <w:pPr>
              <w:rPr>
                <w:rFonts w:hint="eastAsia"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>一、项目实施情况</w:t>
            </w:r>
            <w:r>
              <w:rPr>
                <w:rFonts w:hint="eastAsia" w:ascii="宋体" w:hAnsi="宋体" w:cs="幼圆"/>
                <w:sz w:val="24"/>
              </w:rPr>
              <w:t>（请就研究目标、研究过程、研究成果、研究心得作全面总结，3000字以内）</w:t>
            </w:r>
            <w:r>
              <w:rPr>
                <w:rFonts w:hint="eastAsia" w:ascii="宋体" w:hAnsi="宋体" w:cs="幼圆"/>
                <w:b/>
                <w:sz w:val="24"/>
              </w:rPr>
              <w:t xml:space="preserve">： </w:t>
            </w:r>
          </w:p>
          <w:p>
            <w:pPr>
              <w:rPr>
                <w:rFonts w:hint="eastAsia" w:ascii="宋体" w:hAnsi="宋体" w:cs="幼圆"/>
                <w:sz w:val="24"/>
              </w:rPr>
            </w:pPr>
          </w:p>
          <w:p>
            <w:pPr>
              <w:rPr>
                <w:rFonts w:hint="eastAsia" w:ascii="宋体" w:hAnsi="宋体" w:cs="幼圆"/>
                <w:sz w:val="24"/>
              </w:rPr>
            </w:pPr>
          </w:p>
          <w:p>
            <w:pPr>
              <w:rPr>
                <w:rFonts w:hint="eastAsia" w:ascii="宋体" w:hAnsi="宋体" w:cs="幼圆"/>
                <w:sz w:val="24"/>
              </w:rPr>
            </w:pPr>
          </w:p>
          <w:p>
            <w:pPr>
              <w:rPr>
                <w:rFonts w:hint="eastAsia" w:ascii="宋体" w:hAnsi="宋体" w:cs="幼圆"/>
                <w:sz w:val="24"/>
              </w:rPr>
            </w:pPr>
          </w:p>
          <w:p>
            <w:pPr>
              <w:rPr>
                <w:rFonts w:hint="eastAsia" w:ascii="宋体" w:hAnsi="宋体" w:cs="幼圆"/>
                <w:sz w:val="24"/>
              </w:rPr>
            </w:pPr>
          </w:p>
          <w:p>
            <w:pPr>
              <w:rPr>
                <w:rFonts w:hint="eastAsia" w:ascii="宋体" w:hAnsi="宋体" w:cs="幼圆"/>
                <w:sz w:val="24"/>
              </w:rPr>
            </w:pPr>
          </w:p>
          <w:p>
            <w:pPr>
              <w:rPr>
                <w:rFonts w:hint="eastAsia" w:ascii="宋体" w:hAnsi="宋体" w:cs="幼圆"/>
                <w:sz w:val="24"/>
              </w:rPr>
            </w:pPr>
          </w:p>
          <w:p>
            <w:pPr>
              <w:rPr>
                <w:rFonts w:hint="eastAsia" w:ascii="宋体" w:hAnsi="宋体" w:cs="幼圆"/>
                <w:sz w:val="24"/>
              </w:rPr>
            </w:pPr>
          </w:p>
          <w:p>
            <w:pPr>
              <w:rPr>
                <w:rFonts w:hint="eastAsia" w:ascii="宋体" w:hAnsi="宋体" w:cs="幼圆"/>
                <w:sz w:val="24"/>
              </w:rPr>
            </w:pPr>
          </w:p>
          <w:p>
            <w:pPr>
              <w:rPr>
                <w:rFonts w:hint="eastAsia" w:ascii="宋体" w:hAnsi="宋体" w:cs="幼圆"/>
                <w:sz w:val="24"/>
              </w:rPr>
            </w:pPr>
          </w:p>
          <w:p>
            <w:pPr>
              <w:rPr>
                <w:rFonts w:hint="eastAsia" w:ascii="宋体" w:hAnsi="宋体" w:cs="幼圆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4"/>
        <w:tblW w:w="9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716"/>
        <w:gridCol w:w="1785"/>
        <w:gridCol w:w="200"/>
        <w:gridCol w:w="1050"/>
        <w:gridCol w:w="528"/>
        <w:gridCol w:w="828"/>
        <w:gridCol w:w="1470"/>
        <w:gridCol w:w="640"/>
        <w:gridCol w:w="45"/>
        <w:gridCol w:w="1100"/>
        <w:gridCol w:w="617"/>
        <w:gridCol w:w="71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082" w:hRule="atLeast"/>
          <w:jc w:val="center"/>
        </w:trPr>
        <w:tc>
          <w:tcPr>
            <w:tcW w:w="9706" w:type="dxa"/>
            <w:gridSpan w:val="13"/>
            <w:vAlign w:val="top"/>
          </w:tcPr>
          <w:p>
            <w:pPr>
              <w:rPr>
                <w:rFonts w:hint="eastAsia"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>二、项目创新点与特色</w:t>
            </w:r>
          </w:p>
          <w:p>
            <w:pPr>
              <w:rPr>
                <w:rFonts w:hint="eastAsia"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91" w:hRule="atLeast"/>
          <w:jc w:val="center"/>
        </w:trPr>
        <w:tc>
          <w:tcPr>
            <w:tcW w:w="9706" w:type="dxa"/>
            <w:gridSpan w:val="13"/>
            <w:vAlign w:val="top"/>
          </w:tcPr>
          <w:p>
            <w:pPr>
              <w:spacing w:before="156" w:beforeLines="50"/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>三、项目成果：</w:t>
            </w:r>
            <w:r>
              <w:rPr>
                <w:rFonts w:hint="eastAsia" w:ascii="宋体" w:hAnsi="宋体" w:cs="幼圆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0" w:hRule="atLeast"/>
          <w:jc w:val="center"/>
        </w:trPr>
        <w:tc>
          <w:tcPr>
            <w:tcW w:w="27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项目申请书中的</w:t>
            </w:r>
            <w:r>
              <w:rPr>
                <w:rFonts w:hint="eastAsia" w:ascii="宋体" w:hAnsi="宋体" w:cs="幼圆"/>
                <w:b/>
                <w:sz w:val="24"/>
              </w:rPr>
              <w:t>预期</w:t>
            </w:r>
            <w:r>
              <w:rPr>
                <w:rFonts w:hint="eastAsia" w:ascii="宋体" w:hAnsi="宋体" w:cs="幼圆"/>
                <w:sz w:val="24"/>
              </w:rPr>
              <w:t>成果及成果提交形式：</w:t>
            </w:r>
          </w:p>
        </w:tc>
        <w:tc>
          <w:tcPr>
            <w:tcW w:w="6995" w:type="dxa"/>
            <w:gridSpan w:val="9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公开发表论文（   ）篇、专利（   ）项、调查报告（   ）份</w:t>
            </w:r>
          </w:p>
          <w:p>
            <w:pPr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软件、著作  （   ）份、实物（   ）件、竞赛获奖（   ）次</w:t>
            </w:r>
          </w:p>
          <w:p>
            <w:pPr>
              <w:rPr>
                <w:rFonts w:hint="eastAsia"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其它     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0" w:hRule="atLeast"/>
          <w:jc w:val="center"/>
        </w:trPr>
        <w:tc>
          <w:tcPr>
            <w:tcW w:w="27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项目</w:t>
            </w:r>
            <w:r>
              <w:rPr>
                <w:rFonts w:hint="eastAsia" w:ascii="宋体" w:hAnsi="宋体" w:cs="幼圆"/>
                <w:b/>
                <w:sz w:val="24"/>
              </w:rPr>
              <w:t>结题</w:t>
            </w:r>
            <w:r>
              <w:rPr>
                <w:rFonts w:hint="eastAsia" w:ascii="宋体" w:hAnsi="宋体" w:cs="幼圆"/>
                <w:sz w:val="24"/>
              </w:rPr>
              <w:t>时取得的成果：</w:t>
            </w:r>
          </w:p>
        </w:tc>
        <w:tc>
          <w:tcPr>
            <w:tcW w:w="6995" w:type="dxa"/>
            <w:gridSpan w:val="9"/>
            <w:vAlign w:val="top"/>
          </w:tcPr>
          <w:p>
            <w:pPr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公开发表论文（   ）篇、专利（   ）项、调查报告（   ）份</w:t>
            </w:r>
          </w:p>
          <w:p>
            <w:pPr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软件、著作  （   ）份、实物（   ）件、竞赛获奖（   ）次</w:t>
            </w:r>
          </w:p>
          <w:p>
            <w:pPr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其它     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9706" w:type="dxa"/>
            <w:gridSpan w:val="13"/>
            <w:vAlign w:val="center"/>
          </w:tcPr>
          <w:p>
            <w:pPr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项目主要研究成果情况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18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（获奖名称及等级）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（获奖者）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出版社、发表刊物或颁奖单位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（刊期）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1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2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3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4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5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6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86" w:hRule="atLeast"/>
          <w:jc w:val="center"/>
        </w:trPr>
        <w:tc>
          <w:tcPr>
            <w:tcW w:w="9706" w:type="dxa"/>
            <w:gridSpan w:val="13"/>
            <w:vAlign w:val="top"/>
          </w:tcPr>
          <w:p>
            <w:pPr>
              <w:rPr>
                <w:rFonts w:hint="eastAsia"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 xml:space="preserve">四、研究体会和心得（500字以内）： </w:t>
            </w:r>
          </w:p>
          <w:p>
            <w:pPr>
              <w:rPr>
                <w:rFonts w:hint="eastAsia" w:ascii="宋体" w:hAnsi="宋体" w:cs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atLeast"/>
          <w:jc w:val="center"/>
        </w:trPr>
        <w:tc>
          <w:tcPr>
            <w:tcW w:w="97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eastAsia"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>五、经费使用明细情况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4279" w:type="dxa"/>
            <w:gridSpan w:val="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项目获批总经费：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5438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项目实际投入经费：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4279" w:type="dxa"/>
            <w:gridSpan w:val="5"/>
            <w:vMerge w:val="continue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实际使用资金：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250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结余资金：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9717" w:type="dxa"/>
            <w:gridSpan w:val="13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项目经费开支情况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名目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论文版面费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专利申请费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调研、差旅费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打印、复印费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资料费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试剂等耗材费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42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>元器件、软硬件测试、小型硬件购置费等；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pPr w:leftFromText="180" w:rightFromText="180" w:vertAnchor="page" w:horzAnchor="margin" w:tblpXSpec="center" w:tblpY="1447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5"/>
        <w:gridCol w:w="3913"/>
        <w:gridCol w:w="108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5"/>
            <w:vAlign w:val="top"/>
          </w:tcPr>
          <w:p>
            <w:pPr>
              <w:spacing w:before="156" w:beforeLines="50" w:line="24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项目组承诺：</w:t>
            </w:r>
          </w:p>
          <w:p>
            <w:pPr>
              <w:spacing w:before="120"/>
              <w:ind w:firstLine="560" w:firstLineChars="200"/>
              <w:rPr>
                <w:rFonts w:hint="eastAsia" w:ascii="华文行楷" w:eastAsia="华文行楷"/>
                <w:sz w:val="28"/>
              </w:rPr>
            </w:pPr>
            <w:r>
              <w:rPr>
                <w:rFonts w:hint="eastAsia" w:ascii="华文行楷" w:eastAsia="华文行楷"/>
                <w:sz w:val="28"/>
              </w:rPr>
              <w:t>我保证上述填报内容的真实性，经费使用规范合理，项目成果无弄虚作假情况。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主持人签名：              项目组其他成员签名：</w:t>
            </w: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5"/>
            <w:vAlign w:val="top"/>
          </w:tcPr>
          <w:p>
            <w:pPr>
              <w:spacing w:before="156" w:beforeLines="50" w:line="24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指导教师意见（包括项目的组织实施、研究成果、经费使用等情况）：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指导教师签名：                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</w:t>
            </w: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5"/>
            <w:vAlign w:val="top"/>
          </w:tcPr>
          <w:p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学校评审意见（项目的完成质量、学术水平以及推广应用价值）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5"/>
            <w:vAlign w:val="top"/>
          </w:tcPr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综</w:t>
            </w: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</w:t>
            </w: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定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</w:t>
            </w:r>
          </w:p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3913" w:type="dxa"/>
            <w:vAlign w:val="top"/>
          </w:tcPr>
          <w:p>
            <w:pPr>
              <w:spacing w:line="360" w:lineRule="auto"/>
              <w:ind w:right="113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□按计划完成，取得预期成果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　的创　新性</w:t>
            </w:r>
          </w:p>
        </w:tc>
        <w:tc>
          <w:tcPr>
            <w:tcW w:w="2150" w:type="dxa"/>
            <w:vAlign w:val="top"/>
          </w:tcPr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□很好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50" w:type="dxa"/>
            <w:vMerge w:val="continue"/>
            <w:vAlign w:val="top"/>
          </w:tcPr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</w:tc>
        <w:tc>
          <w:tcPr>
            <w:tcW w:w="3913" w:type="dxa"/>
            <w:vMerge w:val="restart"/>
            <w:vAlign w:val="top"/>
          </w:tcPr>
          <w:p>
            <w:pPr>
              <w:spacing w:line="360" w:lineRule="auto"/>
              <w:ind w:left="240" w:leftChars="57" w:right="113" w:hanging="120" w:hanging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□基本完成，但是与预期目标</w:t>
            </w:r>
          </w:p>
          <w:p>
            <w:pPr>
              <w:spacing w:line="360" w:lineRule="auto"/>
              <w:ind w:left="239" w:leftChars="114" w:right="113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尚有差距</w:t>
            </w:r>
          </w:p>
        </w:tc>
        <w:tc>
          <w:tcPr>
            <w:tcW w:w="1080" w:type="dxa"/>
            <w:vMerge w:val="continue"/>
            <w:vAlign w:val="top"/>
          </w:tcPr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50" w:type="dxa"/>
            <w:vMerge w:val="continue"/>
            <w:vAlign w:val="top"/>
          </w:tcPr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</w:tc>
        <w:tc>
          <w:tcPr>
            <w:tcW w:w="3913" w:type="dxa"/>
            <w:vMerge w:val="continue"/>
            <w:vAlign w:val="top"/>
          </w:tcPr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</w:tc>
        <w:tc>
          <w:tcPr>
            <w:tcW w:w="3913" w:type="dxa"/>
            <w:vAlign w:val="top"/>
          </w:tcPr>
          <w:p>
            <w:pPr>
              <w:spacing w:line="360" w:lineRule="auto"/>
              <w:ind w:right="113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□未达到预期目标</w:t>
            </w:r>
          </w:p>
        </w:tc>
        <w:tc>
          <w:tcPr>
            <w:tcW w:w="1080" w:type="dxa"/>
            <w:vMerge w:val="continue"/>
            <w:vAlign w:val="top"/>
          </w:tcPr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50" w:type="dxa"/>
            <w:vMerge w:val="continue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评价等级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□优秀   □良好   □合格   □不合格    □建议终止项目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15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省教育厅审核意见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□同意结题         □暂缓结题        □终止项目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填表说明</w:t>
      </w:r>
    </w:p>
    <w:p>
      <w:pPr>
        <w:pStyle w:val="2"/>
        <w:snapToGrid w:val="0"/>
        <w:spacing w:line="360" w:lineRule="auto"/>
        <w:ind w:firstLine="560" w:firstLineChars="200"/>
        <w:rPr>
          <w:rFonts w:hint="eastAsia" w:ascii="仿宋_GB2312" w:eastAsia="仿宋_GB2312"/>
          <w:snapToGrid w:val="0"/>
          <w:kern w:val="0"/>
          <w:szCs w:val="28"/>
        </w:rPr>
      </w:pPr>
    </w:p>
    <w:p>
      <w:pPr>
        <w:tabs>
          <w:tab w:val="left" w:pos="900"/>
        </w:tabs>
        <w:spacing w:line="360" w:lineRule="auto"/>
        <w:ind w:firstLine="480"/>
        <w:rPr>
          <w:rFonts w:hint="eastAsia" w:ascii="仿宋_GB2312" w:hAnsi="宋体" w:eastAsia="仿宋_GB2312"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kern w:val="0"/>
          <w:sz w:val="28"/>
          <w:szCs w:val="28"/>
        </w:rPr>
        <w:t>1．本表应填写完整、内容详实、表达准确，认真如实填写表中所列各项。</w:t>
      </w:r>
    </w:p>
    <w:p>
      <w:pPr>
        <w:spacing w:line="360" w:lineRule="auto"/>
        <w:ind w:firstLine="480"/>
        <w:rPr>
          <w:rFonts w:hint="eastAsia" w:ascii="仿宋_GB2312" w:hAnsi="宋体" w:eastAsia="仿宋_GB2312"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kern w:val="0"/>
          <w:sz w:val="28"/>
          <w:szCs w:val="28"/>
        </w:rPr>
        <w:t>2．该表各高校审核后，由项目负责人登陆江苏省大学生实践创新训练计划项目平台（网址：</w:t>
      </w:r>
      <w:r>
        <w:rPr>
          <w:rFonts w:ascii="仿宋_GB2312" w:hAnsi="宋体" w:eastAsia="仿宋_GB2312"/>
          <w:snapToGrid w:val="0"/>
          <w:kern w:val="0"/>
          <w:sz w:val="28"/>
          <w:szCs w:val="28"/>
        </w:rPr>
        <w:t>http://jscx.njnu.edu.cn/</w:t>
      </w:r>
      <w:r>
        <w:rPr>
          <w:rFonts w:hint="eastAsia" w:ascii="仿宋_GB2312" w:hAnsi="宋体" w:eastAsia="仿宋_GB2312"/>
          <w:snapToGrid w:val="0"/>
          <w:kern w:val="0"/>
          <w:sz w:val="28"/>
          <w:szCs w:val="28"/>
        </w:rPr>
        <w:t>）填报完成。</w:t>
      </w:r>
    </w:p>
    <w:p>
      <w:pPr>
        <w:pStyle w:val="2"/>
        <w:snapToGrid w:val="0"/>
        <w:spacing w:line="360" w:lineRule="auto"/>
        <w:ind w:firstLine="560" w:firstLineChars="200"/>
        <w:rPr>
          <w:rFonts w:hint="eastAsia" w:ascii="仿宋_GB2312" w:eastAsia="仿宋_GB2312"/>
          <w:snapToGrid w:val="0"/>
          <w:kern w:val="0"/>
          <w:szCs w:val="28"/>
        </w:rPr>
      </w:pPr>
      <w:r>
        <w:rPr>
          <w:rFonts w:hint="eastAsia" w:ascii="仿宋_GB2312" w:eastAsia="仿宋_GB2312"/>
          <w:snapToGrid w:val="0"/>
          <w:kern w:val="0"/>
          <w:szCs w:val="28"/>
        </w:rPr>
        <w:t>3.“综合评定”所有栏目为学校“工作负责人”进行勾选。</w:t>
      </w:r>
    </w:p>
    <w:p>
      <w:pPr>
        <w:pStyle w:val="2"/>
        <w:snapToGrid w:val="0"/>
        <w:spacing w:line="360" w:lineRule="auto"/>
        <w:ind w:firstLine="560" w:firstLineChars="200"/>
        <w:rPr>
          <w:rFonts w:hint="eastAsia" w:ascii="仿宋_GB2312" w:eastAsia="仿宋_GB2312"/>
          <w:snapToGrid w:val="0"/>
          <w:kern w:val="0"/>
          <w:szCs w:val="28"/>
        </w:rPr>
      </w:pPr>
      <w:r>
        <w:rPr>
          <w:rFonts w:hint="eastAsia" w:ascii="仿宋_GB2312" w:eastAsia="仿宋_GB2312"/>
          <w:snapToGrid w:val="0"/>
          <w:kern w:val="0"/>
          <w:szCs w:val="28"/>
        </w:rPr>
        <w:t>4.如果评价等级为“优秀”，则自动推荐填写“优秀项目”展示模板或者“论文展示”，提交学校管理员审核后即可预发布，系统管理员审核后正式发布。</w:t>
      </w:r>
    </w:p>
    <w:p>
      <w:pPr>
        <w:pStyle w:val="2"/>
        <w:snapToGrid w:val="0"/>
        <w:spacing w:line="360" w:lineRule="auto"/>
        <w:ind w:firstLine="560" w:firstLineChars="200"/>
        <w:rPr>
          <w:rFonts w:hint="eastAsia" w:ascii="仿宋_GB2312" w:eastAsia="仿宋_GB2312"/>
          <w:snapToGrid w:val="0"/>
          <w:kern w:val="0"/>
          <w:szCs w:val="28"/>
        </w:rPr>
      </w:pPr>
      <w:r>
        <w:rPr>
          <w:rFonts w:hint="eastAsia" w:ascii="仿宋_GB2312" w:eastAsia="仿宋_GB2312"/>
          <w:snapToGrid w:val="0"/>
          <w:kern w:val="0"/>
          <w:szCs w:val="28"/>
        </w:rPr>
        <w:t>5.如评价等级为“不合格”则至少在3个月后才能再次提交“结题申请书”。</w:t>
      </w:r>
    </w:p>
    <w:p>
      <w:pPr>
        <w:rPr>
          <w:rFonts w:hint="eastAsia" w:asciiTheme="minorEastAsia" w:hAnsi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A527E"/>
    <w:rsid w:val="6E5A5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38" w:firstLineChars="192"/>
    </w:pPr>
    <w:rPr>
      <w:rFonts w:ascii="宋体" w:hAnsi="宋体"/>
      <w:sz w:val="2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2018-04-19T01:55:00Z</dcterms:created>
  <dc:creator>Administrator</dc:creator>
  <cp:lastModifiedBy>Administrator</cp:lastModifiedBy>
  <dcterms:modified xsi:type="dcterms:W3CDTF">2018-04-19T01:55:58Z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